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бласний дистанційний проект</w:t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«Мій світ психології»</w:t>
      </w:r>
    </w:p>
    <w:p>
      <w:pPr>
        <w:pStyle w:val="NoSpacing"/>
        <w:jc w:val="both"/>
        <w:rPr>
          <w:rFonts w:ascii="Times New Roman" w:hAnsi="Times New Roman"/>
          <w:lang w:val="uk-UA"/>
        </w:rPr>
      </w:pPr>
      <w:bookmarkStart w:id="0" w:name="n4274"/>
      <w:bookmarkEnd w:id="0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lang w:val="uk-UA"/>
        </w:rPr>
        <w:t xml:space="preserve"> </w:t>
      </w:r>
    </w:p>
    <w:p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Відповідно до плану роботи навчально-методичного центру психологічної служби Сумського обласного інституту післядипломної педагогічної освіти, з метою підвищення психологічної  культури учнів як необхідної складової загальнолюдської культури особистості у період з лютого до квітня 2016 року серед учнів 9-11 класів загальноосвітніх навчальних закладів області реалізовано  дистанційний проект «Мій світ психології». 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ab/>
        <w:t xml:space="preserve">До участі в проекті зареєструвалося 164 учні  з  19 районів та міст області (2015 рік – 152 учні). Найбільше зареєструвалося учасників із Тростянецького (18 осіб), Шосткинського (16 осіб), Сумського (14 осіб), Краснопільського       (10 осіб) районів та міст Суми (30 осіб), Лебедин (19 осіб). </w:t>
      </w:r>
    </w:p>
    <w:p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Проект реалізувався у 2 етапи: І етап – з 20 лютого до 10 березня          2016 року; ІІ етап – з 15 березня до 5 квітня 2016 року. У першому етапі  взяли участь 117 учнів. Відповіді на завдання другого етапу надали                              84 старшокласники. Різниця в кількості зареєстрованих та тих, хто взяв участь в усіх етапах, обумовлена специфікою завдань. Завдання, що пропонувалися на кожному з етапів, складалися з двох частин: частина І – тестові завдання з психології; частина ІІ –  відкриті завдання, виконання яких орієнтувало учасників не на відтворення знань із психології, а на власні версії, судження, дослідження, створення нового результату. Саме відкриті завдання в окремих учасників викликали певні труднощі, зокрема створення презентації «Мій світ психології».</w:t>
      </w:r>
    </w:p>
    <w:p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 результатами участі в усіх етапах конкурсу визначено 10 переможців:</w:t>
      </w:r>
    </w:p>
    <w:p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tbl>
      <w:tblPr>
        <w:tblW w:w="9747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10"/>
        <w:gridCol w:w="6936"/>
      </w:tblGrid>
      <w:tr>
        <w:trPr/>
        <w:tc>
          <w:tcPr>
            <w:tcW w:w="2810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Бережна Дарія</w:t>
            </w:r>
          </w:p>
        </w:tc>
        <w:tc>
          <w:tcPr>
            <w:tcW w:w="6936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 </w:t>
            </w:r>
            <w:r>
              <w:rPr>
                <w:rFonts w:ascii="Times New Roman" w:hAnsi="Times New Roman"/>
                <w:sz w:val="28"/>
                <w:szCs w:val="28"/>
              </w:rPr>
              <w:t>учениця 11 класу КУ Сумська загальноосвітня школа    І-ІІІ ступенів № 26 міста Суми;</w:t>
            </w:r>
          </w:p>
        </w:tc>
      </w:tr>
      <w:tr>
        <w:trPr/>
        <w:tc>
          <w:tcPr>
            <w:tcW w:w="2810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Бієнко Марина</w:t>
            </w:r>
          </w:p>
        </w:tc>
        <w:tc>
          <w:tcPr>
            <w:tcW w:w="6936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учениця 11 класу Білопільської спеціалізованої школи І-ІІІ ступенів № 1 Білопільської районної ради;</w:t>
            </w:r>
          </w:p>
        </w:tc>
      </w:tr>
      <w:tr>
        <w:trPr/>
        <w:tc>
          <w:tcPr>
            <w:tcW w:w="2810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Вітренко Анастасія</w:t>
            </w:r>
          </w:p>
        </w:tc>
        <w:tc>
          <w:tcPr>
            <w:tcW w:w="6936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учениця 10 класу Охтирської гімназії Охтирської міської ради;</w:t>
            </w:r>
          </w:p>
        </w:tc>
      </w:tr>
      <w:tr>
        <w:trPr/>
        <w:tc>
          <w:tcPr>
            <w:tcW w:w="2810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Волкова Діана</w:t>
            </w:r>
          </w:p>
        </w:tc>
        <w:tc>
          <w:tcPr>
            <w:tcW w:w="6936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учениця 10 класу КУ Сумська загальноосвітня школа    І-ІІІ ступенів № 22 міста Суми;</w:t>
            </w:r>
          </w:p>
        </w:tc>
      </w:tr>
      <w:tr>
        <w:trPr/>
        <w:tc>
          <w:tcPr>
            <w:tcW w:w="2810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Піддубна Аміна</w:t>
            </w:r>
          </w:p>
        </w:tc>
        <w:tc>
          <w:tcPr>
            <w:tcW w:w="6936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учениця 9 класу Улянівського навчально-виховного комплексу: загальноосвітня школа І-ІІІ ступенів – дошкільний навчальний заклад Білопільської районної ради;</w:t>
            </w:r>
          </w:p>
        </w:tc>
      </w:tr>
      <w:tr>
        <w:trPr/>
        <w:tc>
          <w:tcPr>
            <w:tcW w:w="2810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Суховєєва Яна</w:t>
            </w:r>
          </w:p>
        </w:tc>
        <w:tc>
          <w:tcPr>
            <w:tcW w:w="6936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учениця 10 класу Козацького навчально-виховного комплексу: загальноосвітня школа  І-ІІІ ступенів – дошкільний навчальний заклад  Конотопської районної ради;</w:t>
            </w:r>
          </w:p>
        </w:tc>
      </w:tr>
      <w:tr>
        <w:trPr/>
        <w:tc>
          <w:tcPr>
            <w:tcW w:w="2810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Колесник Марія</w:t>
            </w:r>
          </w:p>
        </w:tc>
        <w:tc>
          <w:tcPr>
            <w:tcW w:w="6936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учениця 11 класу Червонянської загальноосвітньої школи І-ІІІ ступенів Глухівської районної ради;</w:t>
            </w:r>
          </w:p>
        </w:tc>
      </w:tr>
      <w:tr>
        <w:trPr/>
        <w:tc>
          <w:tcPr>
            <w:tcW w:w="2810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Котляр Дар’я</w:t>
            </w:r>
          </w:p>
        </w:tc>
        <w:tc>
          <w:tcPr>
            <w:tcW w:w="6936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учениця 11 класу Білопільської спеціалізованої школи І-ІІІ ступенів № 1 Білопільської районної ради;</w:t>
            </w:r>
          </w:p>
        </w:tc>
      </w:tr>
      <w:tr>
        <w:trPr/>
        <w:tc>
          <w:tcPr>
            <w:tcW w:w="2810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Курлейко Оксана</w:t>
            </w:r>
          </w:p>
        </w:tc>
        <w:tc>
          <w:tcPr>
            <w:tcW w:w="6936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учениця 10 класу Лебединської загальноосвітньої школи І-ІІІ ступенів № 3 Лебединської міської ради;</w:t>
            </w:r>
          </w:p>
        </w:tc>
      </w:tr>
      <w:tr>
        <w:trPr/>
        <w:tc>
          <w:tcPr>
            <w:tcW w:w="2810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Тосунова Крістіна</w:t>
            </w:r>
          </w:p>
        </w:tc>
        <w:tc>
          <w:tcPr>
            <w:tcW w:w="6936" w:type="dxa"/>
            <w:tcBorders/>
            <w:shd w:fill="auto" w:val="clear"/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 w:eastAsia="" w:eastAsiaTheme="minorEastAsia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/>
                <w:sz w:val="28"/>
                <w:szCs w:val="28"/>
              </w:rPr>
              <w:t>учениця 11 класу Глухівської загальноосвітньої школи І-ІІІ ступенів № 1 Глухівської міської ради.</w:t>
            </w:r>
          </w:p>
        </w:tc>
      </w:tr>
    </w:tbl>
    <w:p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Переможці проекту нагороджені грамотами та пошановані  на                     V обласному Психологічному Форумі, що відбувся 19 квітня 2016 року.  </w:t>
      </w:r>
    </w:p>
    <w:p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Інформацію про завдання проекту та відповіді до них, протоколи за результатами участі в кожному з етапів розміщено на сайті Сумського обласного інституту післядипломної педагогічної освіти (рубрика «Психологічна служба системи освіти»).</w:t>
      </w:r>
    </w:p>
    <w:p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Як засвідчив аналіз робіт, проект сприяв підвищенню рівня  мотивації учасників до саморозвитку та самопізнання, підвищенню рівня їх психологічної культури. Зважаючи на це, Департамент освіти і науки обласної державної адміністрації рекомендує вжити організаційних заходів щодо введення у загальноосвітніх навчальних закладах області у 2016-2017 навчальному році факультативів та курсів соціально-психологічної спрямованості. </w:t>
      </w:r>
    </w:p>
    <w:p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</w:r>
    </w:p>
    <w:p>
      <w:pPr>
        <w:pStyle w:val="NoSpacing"/>
        <w:ind w:firstLine="708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701" w:right="567" w:header="709" w:top="1134" w:footer="0" w:bottom="1134" w:gutter="0"/>
      <w:pgNumType w:fmt="decimal"/>
      <w:formProt w:val="false"/>
      <w:titlePg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Normal (Web)" w:uiPriority="0"/>
    <w:lsdException w:name="Table Grid" w:locked="1" w:uiPriority="59" w:semiHidden="0" w:unhideWhenUsed="0"/>
    <w:lsdException w:name="Placeholder Text" w:unhideWhenUsed="0"/>
    <w:lsdException w:name="No Spacing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1136f"/>
    <w:pPr>
      <w:widowControl/>
      <w:bidi w:val="0"/>
      <w:spacing w:lineRule="auto" w:line="276"/>
      <w:jc w:val="left"/>
    </w:pPr>
    <w:rPr>
      <w:rFonts w:ascii="Calibri" w:hAnsi="Calibri" w:eastAsia="Times New Roman" w:cs="Times New Roman"/>
      <w:color w:val="auto"/>
      <w:sz w:val="22"/>
      <w:szCs w:val="22"/>
      <w:lang w:val="uk-UA" w:eastAsia="uk-UA" w:bidi="ar-SA"/>
    </w:rPr>
  </w:style>
  <w:style w:type="paragraph" w:styleId="Heading1">
    <w:name w:val="Heading 1"/>
    <w:basedOn w:val="Normal"/>
    <w:link w:val="10"/>
    <w:uiPriority w:val="99"/>
    <w:qFormat/>
    <w:rsid w:val="00e208fc"/>
    <w:pPr>
      <w:keepNext/>
      <w:spacing w:lineRule="auto" w:line="240" w:before="240" w:after="60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Heading3">
    <w:name w:val="Heading 3"/>
    <w:basedOn w:val="Normal"/>
    <w:link w:val="30"/>
    <w:uiPriority w:val="99"/>
    <w:qFormat/>
    <w:rsid w:val="00e208fc"/>
    <w:pPr>
      <w:keepNext/>
      <w:spacing w:lineRule="auto" w:line="240"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link w:val="1"/>
    <w:uiPriority w:val="99"/>
    <w:qFormat/>
    <w:locked/>
    <w:rsid w:val="00e208fc"/>
    <w:rPr>
      <w:rFonts w:ascii="Arial" w:hAnsi="Arial" w:cs="Arial"/>
      <w:b/>
      <w:bCs/>
      <w:sz w:val="32"/>
      <w:szCs w:val="32"/>
      <w:lang w:eastAsia="ru-RU"/>
    </w:rPr>
  </w:style>
  <w:style w:type="character" w:styleId="3" w:customStyle="1">
    <w:name w:val="Заголовок 3 Знак"/>
    <w:basedOn w:val="DefaultParagraphFont"/>
    <w:link w:val="3"/>
    <w:uiPriority w:val="99"/>
    <w:qFormat/>
    <w:locked/>
    <w:rsid w:val="00e208fc"/>
    <w:rPr>
      <w:rFonts w:ascii="Arial" w:hAnsi="Arial" w:cs="Arial"/>
      <w:b/>
      <w:bCs/>
      <w:sz w:val="26"/>
      <w:szCs w:val="26"/>
      <w:lang w:eastAsia="ru-RU"/>
    </w:rPr>
  </w:style>
  <w:style w:type="character" w:styleId="Style12" w:customStyle="1">
    <w:name w:val="Текст выноски Знак"/>
    <w:basedOn w:val="DefaultParagraphFont"/>
    <w:link w:val="a4"/>
    <w:uiPriority w:val="99"/>
    <w:semiHidden/>
    <w:qFormat/>
    <w:locked/>
    <w:rsid w:val="00423a2b"/>
    <w:rPr>
      <w:rFonts w:ascii="Tahoma" w:hAnsi="Tahoma" w:cs="Tahoma"/>
      <w:sz w:val="16"/>
      <w:szCs w:val="16"/>
    </w:rPr>
  </w:style>
  <w:style w:type="character" w:styleId="Style13" w:customStyle="1">
    <w:name w:val="Верхний колонтитул Знак"/>
    <w:basedOn w:val="DefaultParagraphFont"/>
    <w:link w:val="a9"/>
    <w:uiPriority w:val="99"/>
    <w:qFormat/>
    <w:locked/>
    <w:rsid w:val="005a444c"/>
    <w:rPr>
      <w:rFonts w:cs="Times New Roman"/>
    </w:rPr>
  </w:style>
  <w:style w:type="character" w:styleId="Style14" w:customStyle="1">
    <w:name w:val="Нижний колонтитул Знак"/>
    <w:basedOn w:val="DefaultParagraphFont"/>
    <w:link w:val="ab"/>
    <w:uiPriority w:val="99"/>
    <w:semiHidden/>
    <w:qFormat/>
    <w:locked/>
    <w:rsid w:val="005a444c"/>
    <w:rPr>
      <w:rFonts w:cs="Times New Roman"/>
    </w:rPr>
  </w:style>
  <w:style w:type="character" w:styleId="Style15" w:customStyle="1">
    <w:name w:val="Название Знак"/>
    <w:basedOn w:val="DefaultParagraphFont"/>
    <w:link w:val="ad"/>
    <w:uiPriority w:val="99"/>
    <w:qFormat/>
    <w:locked/>
    <w:rsid w:val="00ef3257"/>
    <w:rPr>
      <w:rFonts w:ascii="Times New Roman" w:hAnsi="Times New Roman" w:cs="Times New Roman"/>
      <w:sz w:val="20"/>
      <w:szCs w:val="20"/>
      <w:lang w:eastAsia="ru-RU"/>
    </w:rPr>
  </w:style>
  <w:style w:type="character" w:styleId="7" w:customStyle="1">
    <w:name w:val="Основной текст7"/>
    <w:qFormat/>
    <w:rsid w:val="00ef3257"/>
    <w:rPr>
      <w:rFonts w:ascii="Times New Roman" w:hAnsi="Times New Roman"/>
      <w:color w:val="000000"/>
      <w:spacing w:val="0"/>
      <w:w w:val="100"/>
      <w:sz w:val="22"/>
      <w:effect w:val="none"/>
      <w:shd w:fill="FFFFFF" w:val="clear"/>
      <w:lang w:val="uk-UA"/>
    </w:rPr>
  </w:style>
  <w:style w:type="character" w:styleId="InternetLink">
    <w:name w:val="Internet Link"/>
    <w:basedOn w:val="DefaultParagraphFont"/>
    <w:uiPriority w:val="99"/>
    <w:semiHidden/>
    <w:unhideWhenUsed/>
    <w:rsid w:val="00a01cc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locked/>
    <w:rsid w:val="00a01ccc"/>
    <w:rPr>
      <w:b/>
      <w:bCs/>
    </w:rPr>
  </w:style>
  <w:style w:type="character" w:styleId="Rvts9" w:customStyle="1">
    <w:name w:val="rvts9"/>
    <w:basedOn w:val="DefaultParagraphFont"/>
    <w:qFormat/>
    <w:rsid w:val="007e65d4"/>
    <w:rPr/>
  </w:style>
  <w:style w:type="character" w:styleId="Appleconvertedspace" w:customStyle="1">
    <w:name w:val="apple-converted-space"/>
    <w:basedOn w:val="DefaultParagraphFont"/>
    <w:qFormat/>
    <w:rsid w:val="007e65d4"/>
    <w:rPr/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eastAsia="Times New Roman"/>
    </w:rPr>
  </w:style>
  <w:style w:type="character" w:styleId="ListLabel11">
    <w:name w:val="ListLabel 11"/>
    <w:qFormat/>
    <w:rPr>
      <w:rFonts w:eastAsia="Times New Roman" w:cs="Times New Roman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"/>
    <w:basedOn w:val="Normal"/>
    <w:uiPriority w:val="99"/>
    <w:qFormat/>
    <w:rsid w:val="00e208fc"/>
    <w:pPr>
      <w:snapToGrid w:val="false"/>
      <w:spacing w:lineRule="auto" w:line="240"/>
      <w:jc w:val="center"/>
    </w:pPr>
    <w:rPr>
      <w:rFonts w:ascii="Tahoma" w:hAnsi="Tahoma"/>
      <w:color w:val="000000"/>
      <w:sz w:val="24"/>
      <w:szCs w:val="20"/>
      <w:lang w:eastAsia="ru-RU"/>
    </w:rPr>
  </w:style>
  <w:style w:type="paragraph" w:styleId="BalloonText">
    <w:name w:val="Balloon Text"/>
    <w:basedOn w:val="Normal"/>
    <w:link w:val="a5"/>
    <w:uiPriority w:val="99"/>
    <w:semiHidden/>
    <w:qFormat/>
    <w:rsid w:val="00423a2b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bb4d7a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99"/>
    <w:qFormat/>
    <w:rsid w:val="00877243"/>
    <w:pPr>
      <w:widowControl/>
      <w:bidi w:val="0"/>
      <w:jc w:val="left"/>
    </w:pPr>
    <w:rPr>
      <w:rFonts w:ascii="Calibri" w:hAnsi="Calibri" w:eastAsia="Times New Roman" w:cs="Times New Roman"/>
      <w:color w:val="auto"/>
      <w:sz w:val="22"/>
      <w:szCs w:val="22"/>
      <w:lang w:val="ru-RU" w:eastAsia="ru-RU" w:bidi="ar-SA"/>
    </w:rPr>
  </w:style>
  <w:style w:type="paragraph" w:styleId="Header">
    <w:name w:val="Header"/>
    <w:basedOn w:val="Normal"/>
    <w:link w:val="aa"/>
    <w:uiPriority w:val="99"/>
    <w:rsid w:val="005a444c"/>
    <w:pPr>
      <w:tabs>
        <w:tab w:val="center" w:pos="4677" w:leader="none"/>
        <w:tab w:val="right" w:pos="9355" w:leader="none"/>
      </w:tabs>
      <w:spacing w:lineRule="auto" w:line="240"/>
    </w:pPr>
    <w:rPr/>
  </w:style>
  <w:style w:type="paragraph" w:styleId="Footer">
    <w:name w:val="Footer"/>
    <w:basedOn w:val="Normal"/>
    <w:link w:val="ac"/>
    <w:uiPriority w:val="99"/>
    <w:semiHidden/>
    <w:rsid w:val="005a444c"/>
    <w:pPr>
      <w:tabs>
        <w:tab w:val="center" w:pos="4677" w:leader="none"/>
        <w:tab w:val="right" w:pos="9355" w:leader="none"/>
      </w:tabs>
      <w:spacing w:lineRule="auto" w:line="240"/>
    </w:pPr>
    <w:rPr/>
  </w:style>
  <w:style w:type="paragraph" w:styleId="Title">
    <w:name w:val="Title"/>
    <w:basedOn w:val="Normal"/>
    <w:link w:val="ae"/>
    <w:uiPriority w:val="99"/>
    <w:qFormat/>
    <w:rsid w:val="00ef3257"/>
    <w:pPr>
      <w:spacing w:lineRule="auto" w:line="240"/>
      <w:jc w:val="center"/>
    </w:pPr>
    <w:rPr>
      <w:rFonts w:ascii="Times New Roman" w:hAnsi="Times New Roman"/>
      <w:sz w:val="28"/>
      <w:szCs w:val="20"/>
      <w:lang w:eastAsia="ru-RU"/>
    </w:rPr>
  </w:style>
  <w:style w:type="paragraph" w:styleId="Rvps2" w:customStyle="1">
    <w:name w:val="rvps2"/>
    <w:basedOn w:val="Normal"/>
    <w:qFormat/>
    <w:rsid w:val="007e65d4"/>
    <w:pPr>
      <w:spacing w:lineRule="auto" w:line="240" w:beforeAutospacing="1" w:afterAutospacing="1"/>
    </w:pPr>
    <w:rPr>
      <w:rFonts w:ascii="Times New Roman" w:hAnsi="Times New Roman"/>
      <w:sz w:val="24"/>
      <w:szCs w:val="24"/>
      <w:lang w:val="ru-RU" w:eastAsia="ru-RU"/>
    </w:rPr>
  </w:style>
  <w:style w:type="paragraph" w:styleId="NormalWeb">
    <w:name w:val="Normal (Web)"/>
    <w:basedOn w:val="Normal"/>
    <w:qFormat/>
    <w:rsid w:val="00054ac9"/>
    <w:pPr>
      <w:spacing w:lineRule="auto" w:line="240" w:beforeAutospacing="1" w:afterAutospacing="1"/>
    </w:pPr>
    <w:rPr>
      <w:rFonts w:ascii="Times New Roman" w:hAnsi="Times New Roman" w:eastAsia="Calibri"/>
      <w:sz w:val="24"/>
      <w:szCs w:val="24"/>
      <w:lang w:val="ru-RU" w:eastAsia="ru-RU"/>
    </w:rPr>
  </w:style>
  <w:style w:type="paragraph" w:styleId="31" w:customStyle="1">
    <w:name w:val="Без интервала3"/>
    <w:qFormat/>
    <w:rsid w:val="007104e3"/>
    <w:pPr>
      <w:widowControl/>
      <w:bidi w:val="0"/>
      <w:jc w:val="left"/>
    </w:pPr>
    <w:rPr>
      <w:rFonts w:ascii="Calibri" w:hAnsi="Calibri" w:eastAsia="Times New Roman" w:cs="Times New Roman"/>
      <w:color w:val="auto"/>
      <w:sz w:val="22"/>
      <w:szCs w:val="22"/>
      <w:lang w:val="ru-RU" w:eastAsia="ru-RU" w:bidi="ar-SA"/>
    </w:rPr>
  </w:style>
  <w:style w:type="paragraph" w:styleId="11" w:customStyle="1">
    <w:name w:val="Без интервала1"/>
    <w:qFormat/>
    <w:rsid w:val="00985931"/>
    <w:pPr>
      <w:widowControl/>
      <w:bidi w:val="0"/>
      <w:jc w:val="left"/>
    </w:pPr>
    <w:rPr>
      <w:rFonts w:ascii="Calibri" w:hAnsi="Calibri" w:eastAsia="Times New Roman" w:cs="Times New Roman"/>
      <w:color w:val="auto"/>
      <w:sz w:val="22"/>
      <w:szCs w:val="22"/>
      <w:lang w:val="uk-UA" w:eastAsia="uk-UA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877243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00D51-3BB8-4761-B3B5-5212585CD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2736</TotalTime>
  <Application>LibreOffice/5.1.4.2$Linux_x86 LibreOffice_project/10m0$Build-2</Application>
  <Pages>2</Pages>
  <Words>462</Words>
  <Characters>3088</Characters>
  <CharactersWithSpaces>3631</CharactersWithSpaces>
  <Paragraphs>31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2008-06-16T12:54:00Z</dcterms:created>
  <dc:creator>Admin</dc:creator>
  <dc:description/>
  <dc:language>en-US</dc:language>
  <cp:lastModifiedBy/>
  <cp:lastPrinted>2016-04-29T08:36:00Z</cp:lastPrinted>
  <dcterms:modified xsi:type="dcterms:W3CDTF">2016-09-16T16:23:09Z</dcterms:modified>
  <cp:revision>411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