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E19" w:rsidRPr="0030545E" w:rsidRDefault="005D4E19" w:rsidP="005D4E1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0545E">
        <w:rPr>
          <w:rFonts w:ascii="Times New Roman" w:hAnsi="Times New Roman" w:cs="Times New Roman"/>
          <w:color w:val="000000"/>
          <w:sz w:val="28"/>
          <w:szCs w:val="28"/>
        </w:rPr>
        <w:t>Інформаційна картка</w:t>
      </w:r>
    </w:p>
    <w:p w:rsidR="005D4E19" w:rsidRPr="0030545E" w:rsidRDefault="005D4E19" w:rsidP="005D4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545E">
        <w:rPr>
          <w:rFonts w:ascii="Times New Roman" w:hAnsi="Times New Roman" w:cs="Times New Roman"/>
          <w:sz w:val="28"/>
          <w:szCs w:val="28"/>
        </w:rPr>
        <w:t>учасника ІІ (обласного) туру</w:t>
      </w:r>
    </w:p>
    <w:p w:rsidR="005D4E19" w:rsidRPr="0030545E" w:rsidRDefault="005D4E19" w:rsidP="005D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45E">
        <w:rPr>
          <w:rFonts w:ascii="Times New Roman" w:hAnsi="Times New Roman" w:cs="Times New Roman"/>
          <w:sz w:val="28"/>
          <w:szCs w:val="28"/>
        </w:rPr>
        <w:t>Всеукраїнського конкурсу «Учитель року – 2018»</w:t>
      </w:r>
    </w:p>
    <w:p w:rsidR="005D4E19" w:rsidRPr="0030545E" w:rsidRDefault="005D4E19" w:rsidP="005D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45E">
        <w:rPr>
          <w:rFonts w:ascii="Times New Roman" w:hAnsi="Times New Roman" w:cs="Times New Roman"/>
          <w:sz w:val="28"/>
          <w:szCs w:val="28"/>
        </w:rPr>
        <w:t xml:space="preserve">у номінації </w:t>
      </w:r>
      <w:r w:rsidR="00C74CAB">
        <w:rPr>
          <w:rFonts w:ascii="Times New Roman" w:hAnsi="Times New Roman" w:cs="Times New Roman"/>
          <w:sz w:val="28"/>
          <w:szCs w:val="28"/>
        </w:rPr>
        <w:t>«Фізична культура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D4E19" w:rsidRPr="0030545E" w:rsidRDefault="005D4E19" w:rsidP="005D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41"/>
        <w:gridCol w:w="5670"/>
      </w:tblGrid>
      <w:tr w:rsidR="005D4E19" w:rsidRPr="0030545E" w:rsidTr="001A58BB">
        <w:trPr>
          <w:trHeight w:val="241"/>
        </w:trPr>
        <w:tc>
          <w:tcPr>
            <w:tcW w:w="4112" w:type="dxa"/>
            <w:vAlign w:val="center"/>
          </w:tcPr>
          <w:p w:rsidR="005D4E19" w:rsidRPr="0030545E" w:rsidRDefault="005D4E19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5D4E19" w:rsidRPr="0030545E" w:rsidRDefault="00C74CAB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Яковенко Наталія Василівна</w:t>
            </w:r>
          </w:p>
        </w:tc>
      </w:tr>
      <w:tr w:rsidR="005D4E19" w:rsidRPr="0030545E" w:rsidTr="001A58BB">
        <w:trPr>
          <w:trHeight w:val="241"/>
        </w:trPr>
        <w:tc>
          <w:tcPr>
            <w:tcW w:w="4112" w:type="dxa"/>
            <w:vAlign w:val="center"/>
          </w:tcPr>
          <w:p w:rsidR="005D4E19" w:rsidRPr="0030545E" w:rsidRDefault="005D4E19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5D4E19" w:rsidRPr="0030545E" w:rsidRDefault="005D4E19" w:rsidP="00C74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09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Білопільський навчально - виховний комплекс: загальноосвітня школа І-ІІІ ступенів – дошкільний навчальний заклад № </w:t>
            </w:r>
            <w:r w:rsid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  Білопільської районної ради Сумської </w:t>
            </w:r>
            <w:r w:rsidRPr="0078009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області</w:t>
            </w:r>
          </w:p>
        </w:tc>
      </w:tr>
      <w:tr w:rsidR="005D4E19" w:rsidRPr="0030545E" w:rsidTr="001A58BB">
        <w:trPr>
          <w:trHeight w:val="389"/>
        </w:trPr>
        <w:tc>
          <w:tcPr>
            <w:tcW w:w="4112" w:type="dxa"/>
            <w:vAlign w:val="center"/>
          </w:tcPr>
          <w:p w:rsidR="005D4E19" w:rsidRPr="0030545E" w:rsidRDefault="005D4E19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5D4E19" w:rsidRPr="005D4E19" w:rsidRDefault="00C74CAB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учитель фізичної культури</w:t>
            </w:r>
          </w:p>
        </w:tc>
      </w:tr>
      <w:tr w:rsidR="005D4E19" w:rsidRPr="0030545E" w:rsidTr="001A58BB">
        <w:trPr>
          <w:trHeight w:val="389"/>
        </w:trPr>
        <w:tc>
          <w:tcPr>
            <w:tcW w:w="4112" w:type="dxa"/>
            <w:vAlign w:val="center"/>
          </w:tcPr>
          <w:p w:rsidR="005D4E19" w:rsidRPr="0030545E" w:rsidRDefault="005D4E19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5D4E19" w:rsidRPr="00C74CAB" w:rsidRDefault="00C74CAB" w:rsidP="00C74CA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60" w:after="20" w:line="240" w:lineRule="auto"/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CAB">
              <w:rPr>
                <w:rStyle w:val="FontStyle11"/>
                <w:i/>
                <w:iCs/>
                <w:sz w:val="28"/>
                <w:szCs w:val="28"/>
              </w:rPr>
              <w:t>Сумський деожавний педагогічний університет імені А.С. Макаренка</w:t>
            </w:r>
            <w:r>
              <w:rPr>
                <w:rStyle w:val="FontStyle11"/>
                <w:i/>
                <w:iCs/>
                <w:sz w:val="28"/>
                <w:szCs w:val="28"/>
              </w:rPr>
              <w:t>, 2005р.</w:t>
            </w:r>
          </w:p>
        </w:tc>
      </w:tr>
      <w:tr w:rsidR="005D4E19" w:rsidRPr="0030545E" w:rsidTr="001A58BB">
        <w:trPr>
          <w:trHeight w:val="389"/>
        </w:trPr>
        <w:tc>
          <w:tcPr>
            <w:tcW w:w="4112" w:type="dxa"/>
            <w:vAlign w:val="center"/>
          </w:tcPr>
          <w:p w:rsidR="005D4E19" w:rsidRPr="0030545E" w:rsidRDefault="005D4E19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5D4E19" w:rsidRPr="00C74CAB" w:rsidRDefault="0066206C" w:rsidP="00C74CAB">
            <w:pPr>
              <w:tabs>
                <w:tab w:val="left" w:pos="3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CAB">
              <w:rPr>
                <w:rFonts w:ascii="Times New Roman" w:hAnsi="Times New Roman" w:cs="Times New Roman"/>
                <w:i/>
                <w:sz w:val="28"/>
                <w:szCs w:val="28"/>
              </w:rPr>
              <w:t>курси</w:t>
            </w:r>
            <w:r w:rsidR="00C74CAB" w:rsidRPr="00C74C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для</w:t>
            </w:r>
            <w:r w:rsidR="00C74CAB" w:rsidRP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вчителів фізичної культури</w:t>
            </w:r>
            <w:r w:rsidRP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(СОІППО, </w:t>
            </w:r>
            <w:r w:rsidR="00C74CAB" w:rsidRP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із 6 по 16</w:t>
            </w:r>
            <w:r w:rsidRP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C74CAB" w:rsidRP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червня</w:t>
            </w:r>
            <w:r w:rsidR="00C74CAB" w:rsidRP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2017</w:t>
            </w:r>
            <w:r w:rsidRP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року);</w:t>
            </w:r>
          </w:p>
          <w:p w:rsidR="0066206C" w:rsidRPr="00C74CAB" w:rsidRDefault="0066206C" w:rsidP="00C74CAB">
            <w:pPr>
              <w:tabs>
                <w:tab w:val="left" w:pos="324"/>
              </w:tabs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E19" w:rsidRPr="0030545E" w:rsidTr="001A58BB">
        <w:trPr>
          <w:trHeight w:val="389"/>
        </w:trPr>
        <w:tc>
          <w:tcPr>
            <w:tcW w:w="4112" w:type="dxa"/>
            <w:vAlign w:val="center"/>
          </w:tcPr>
          <w:p w:rsidR="005D4E19" w:rsidRPr="0030545E" w:rsidRDefault="005D4E19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5D4E19" w:rsidRPr="005D4E19" w:rsidRDefault="00C74CAB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="005D4E19" w:rsidRPr="005D4E1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років</w:t>
            </w:r>
          </w:p>
        </w:tc>
      </w:tr>
      <w:tr w:rsidR="005D4E19" w:rsidRPr="0030545E" w:rsidTr="001A58BB">
        <w:trPr>
          <w:trHeight w:val="241"/>
        </w:trPr>
        <w:tc>
          <w:tcPr>
            <w:tcW w:w="4112" w:type="dxa"/>
            <w:vAlign w:val="center"/>
          </w:tcPr>
          <w:p w:rsidR="005D4E19" w:rsidRPr="0030545E" w:rsidRDefault="005D4E19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5D4E19" w:rsidRPr="005D4E19" w:rsidRDefault="00C74CAB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E19"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 w:rsidR="005D4E19" w:rsidRPr="005D4E19">
              <w:rPr>
                <w:rFonts w:ascii="Times New Roman" w:hAnsi="Times New Roman" w:cs="Times New Roman"/>
                <w:i/>
                <w:sz w:val="28"/>
                <w:szCs w:val="28"/>
              </w:rPr>
              <w:t>атегорія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спеціаліст</w:t>
            </w:r>
          </w:p>
        </w:tc>
      </w:tr>
      <w:tr w:rsidR="005D4E19" w:rsidRPr="0030545E" w:rsidTr="001A58BB">
        <w:trPr>
          <w:trHeight w:val="241"/>
        </w:trPr>
        <w:tc>
          <w:tcPr>
            <w:tcW w:w="4112" w:type="dxa"/>
            <w:vAlign w:val="center"/>
          </w:tcPr>
          <w:p w:rsidR="005D4E19" w:rsidRPr="005D4E19" w:rsidRDefault="005D4E19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4E19">
              <w:rPr>
                <w:rFonts w:ascii="Times New Roman" w:hAnsi="Times New Roman" w:cs="Times New Roman"/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5D4E19" w:rsidRPr="005D4E19" w:rsidRDefault="005D4E19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E19">
              <w:rPr>
                <w:rFonts w:ascii="Times New Roman" w:hAnsi="Times New Roman" w:cs="Times New Roman"/>
                <w:i/>
                <w:sz w:val="28"/>
                <w:szCs w:val="28"/>
              </w:rPr>
              <w:t>немає</w:t>
            </w:r>
          </w:p>
        </w:tc>
      </w:tr>
      <w:tr w:rsidR="005D4E19" w:rsidRPr="0030545E" w:rsidTr="001A58BB">
        <w:trPr>
          <w:trHeight w:val="241"/>
        </w:trPr>
        <w:tc>
          <w:tcPr>
            <w:tcW w:w="4112" w:type="dxa"/>
            <w:vAlign w:val="center"/>
          </w:tcPr>
          <w:p w:rsidR="005D4E19" w:rsidRPr="0030545E" w:rsidRDefault="005D4E19" w:rsidP="001A5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5D4E19" w:rsidRPr="0030545E" w:rsidRDefault="005D4E19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09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«Не забороняти, а направляти; </w:t>
            </w:r>
            <w:r w:rsidR="00C74C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не керувати, а співкеровувати; </w:t>
            </w:r>
            <w:r w:rsidRPr="0078009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не примушувати, а переконувати; не командувати, а організовувати»</w:t>
            </w:r>
          </w:p>
        </w:tc>
      </w:tr>
      <w:tr w:rsidR="005D4E19" w:rsidRPr="0030545E" w:rsidTr="001A58BB">
        <w:trPr>
          <w:trHeight w:val="241"/>
        </w:trPr>
        <w:tc>
          <w:tcPr>
            <w:tcW w:w="9923" w:type="dxa"/>
            <w:gridSpan w:val="3"/>
            <w:vAlign w:val="center"/>
          </w:tcPr>
          <w:p w:rsidR="005D4E19" w:rsidRPr="0030545E" w:rsidRDefault="005D4E19" w:rsidP="001A5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 w:rsidR="005D4E19" w:rsidRPr="0030545E" w:rsidRDefault="00C74CAB" w:rsidP="001A5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навчально-виховному процесі:</w:t>
            </w:r>
          </w:p>
        </w:tc>
      </w:tr>
      <w:tr w:rsidR="005D4E19" w:rsidRPr="0030545E" w:rsidTr="002B69FA">
        <w:trPr>
          <w:trHeight w:val="1807"/>
        </w:trPr>
        <w:tc>
          <w:tcPr>
            <w:tcW w:w="9923" w:type="dxa"/>
            <w:gridSpan w:val="3"/>
            <w:vAlign w:val="center"/>
          </w:tcPr>
          <w:p w:rsidR="005D4E19" w:rsidRPr="0030545E" w:rsidRDefault="002B69FA" w:rsidP="002B69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Pr="002B69FA">
              <w:rPr>
                <w:rFonts w:ascii="Times New Roman" w:hAnsi="Times New Roman" w:cs="Times New Roman"/>
                <w:i/>
                <w:sz w:val="28"/>
                <w:szCs w:val="28"/>
              </w:rPr>
              <w:t>технології кооперативного навчання (робота в парах, робота в малих групах); колективно-групового навчання (мікрофон, мозковий штурм); технології ситуативного моделювання (імітаційні ігри, рольові ігри),  особистісно-зорієнтоване навчання</w:t>
            </w:r>
            <w:r w:rsidRPr="002B69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B69FA">
              <w:rPr>
                <w:rFonts w:ascii="Times New Roman" w:hAnsi="Times New Roman" w:cs="Times New Roman"/>
                <w:i/>
                <w:sz w:val="28"/>
                <w:szCs w:val="28"/>
              </w:rPr>
              <w:t>ігрові технології,  прийоми контролю та самоконтролю.</w:t>
            </w:r>
          </w:p>
        </w:tc>
      </w:tr>
      <w:tr w:rsidR="005D4E19" w:rsidRPr="0030545E" w:rsidTr="001A58BB">
        <w:trPr>
          <w:trHeight w:val="241"/>
        </w:trPr>
        <w:tc>
          <w:tcPr>
            <w:tcW w:w="9923" w:type="dxa"/>
            <w:gridSpan w:val="3"/>
            <w:vAlign w:val="center"/>
          </w:tcPr>
          <w:p w:rsidR="005D4E19" w:rsidRPr="0030545E" w:rsidRDefault="005D4E19" w:rsidP="001A5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5D4E19" w:rsidRPr="0030545E" w:rsidRDefault="005D4E19" w:rsidP="001A5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t>(у формі есе)</w:t>
            </w:r>
          </w:p>
        </w:tc>
      </w:tr>
      <w:tr w:rsidR="005D4E19" w:rsidRPr="0030545E" w:rsidTr="001A58BB">
        <w:trPr>
          <w:trHeight w:val="425"/>
        </w:trPr>
        <w:tc>
          <w:tcPr>
            <w:tcW w:w="9923" w:type="dxa"/>
            <w:gridSpan w:val="3"/>
            <w:vAlign w:val="center"/>
          </w:tcPr>
          <w:p w:rsidR="00C74CAB" w:rsidRPr="003512E6" w:rsidRDefault="00C74CAB" w:rsidP="00C74CAB">
            <w:pPr>
              <w:shd w:val="clear" w:color="auto" w:fill="FFFFFF"/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512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Життєві невдачі та негаразди – не привід для депресії, </w:t>
            </w:r>
          </w:p>
          <w:p w:rsidR="00C74CAB" w:rsidRPr="003512E6" w:rsidRDefault="00C74CAB" w:rsidP="00C74CAB">
            <w:pPr>
              <w:shd w:val="clear" w:color="auto" w:fill="FFFFFF"/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512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опускання рук і втрати життєвого тонусу – </w:t>
            </w:r>
          </w:p>
          <w:p w:rsidR="00C74CAB" w:rsidRPr="003512E6" w:rsidRDefault="00C74CAB" w:rsidP="00C74CAB">
            <w:pPr>
              <w:shd w:val="clear" w:color="auto" w:fill="FFFFFF"/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512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це нагода попрацювати над своїми недоліками</w:t>
            </w:r>
          </w:p>
          <w:p w:rsidR="00C74CAB" w:rsidRPr="003512E6" w:rsidRDefault="00C74CAB" w:rsidP="00C74CAB">
            <w:pPr>
              <w:shd w:val="clear" w:color="auto" w:fill="FFFFFF"/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2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та змінити середовище навколо себе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!</w:t>
            </w:r>
          </w:p>
          <w:p w:rsidR="00C74CAB" w:rsidRPr="007A15AF" w:rsidRDefault="00C74CAB" w:rsidP="00C74CAB">
            <w:pPr>
              <w:shd w:val="clear" w:color="auto" w:fill="FFFFFF"/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Іти на роботу з радістю… </w:t>
            </w:r>
            <w:r w:rsidRPr="007A15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Мабуть, не кожен учитель прокидається і </w:t>
            </w:r>
            <w:r w:rsidRPr="007A15A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прямує до школи з</w:t>
            </w: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цим відчуттям. Наталія Василівна</w:t>
            </w:r>
            <w:r w:rsidRPr="007A15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серед тих, хто одержує насолоду від своєї роботи, від</w:t>
            </w: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спілкування зі своїми</w:t>
            </w:r>
            <w:r w:rsidRPr="007A15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учнями, </w:t>
            </w: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колегами, </w:t>
            </w:r>
            <w:r w:rsidRPr="007A15AF">
              <w:rPr>
                <w:rFonts w:ascii="Times New Roman" w:eastAsia="Times New Roman" w:hAnsi="Times New Roman" w:cs="Times New Roman"/>
                <w:sz w:val="28"/>
                <w:szCs w:val="28"/>
              </w:rPr>
              <w:t>випускниками.</w:t>
            </w:r>
          </w:p>
          <w:p w:rsidR="00C74CAB" w:rsidRPr="00300AA7" w:rsidRDefault="00C74CAB" w:rsidP="00C74CAB">
            <w:pPr>
              <w:shd w:val="clear" w:color="auto" w:fill="FFFFFF"/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 була здібною та старанною ученицею, показувала високі результати з предметів і творчих конкурсів. Однак, з 9 класу захопилася спортом завдяки своему вчителю фізичної культури Теличку Віктору Миколайовичу. Особистість цього вчителя стала для уче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ниці прикладом для наслідування </w:t>
            </w: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виборі професії та, у подальшому, в манері викладання предмету «Фізична культура». </w:t>
            </w:r>
          </w:p>
          <w:p w:rsidR="00C74CAB" w:rsidRPr="00300AA7" w:rsidRDefault="00C74CAB" w:rsidP="00C74CAB">
            <w:pPr>
              <w:shd w:val="clear" w:color="auto" w:fill="FFFFFF"/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>Закінчивши школу з золотою медаллю, Наталія вирішила вступити до Інституту фізичної культури при Сумському державному педагогічному університеті імені А.С. Макаренка. За роки навчання молода студентка старанно накопичувала знання і вміння з предме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ту, щоб вправно застосувати їх в</w:t>
            </w: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подальшій учительській роботі. Після п’яти років відмінного навчання Наталія мріяла повернутися до рідної школи, тільки не в ролі учениці, а молодим учителем фізичної культури, адже там і стіни рідні, і улюблені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вчителі, які, як мама</w:t>
            </w: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>, підтримають і порадять.</w:t>
            </w:r>
          </w:p>
          <w:p w:rsidR="00C74CAB" w:rsidRPr="00300AA7" w:rsidRDefault="00C74CAB" w:rsidP="00C74CAB">
            <w:pPr>
              <w:shd w:val="clear" w:color="auto" w:fill="FFFFFF"/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 не все так збулося, як хотілося. Молода випускниця з «червоним» дипломом магістра опинилася на роздоріжжі. 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>рожеві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мрії про роботу за профілем змінилися відчуттям непотрібності.</w:t>
            </w:r>
          </w:p>
          <w:p w:rsidR="00C74CAB" w:rsidRPr="00300AA7" w:rsidRDefault="00C74CAB" w:rsidP="00C74CAB">
            <w:pPr>
              <w:shd w:val="clear" w:color="auto" w:fill="FFFFFF"/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0AA7">
              <w:rPr>
                <w:rFonts w:ascii="Times New Roman" w:eastAsia="Times New Roman" w:hAnsi="Times New Roman" w:cs="Times New Roman"/>
                <w:sz w:val="28"/>
                <w:szCs w:val="28"/>
              </w:rPr>
              <w:t>Але доля дала їй шанс працювати з дітьми. У сільській школі з’явилася посада вчителя образотворчого мистецтва. Завдяки своєму вродженому хисту до малювання молода вчителька отримала цю посаду. Однак, любов до фізичної культури була більшою, і мрії про посаду вчителя фізичної культури не давали спокою.</w:t>
            </w:r>
          </w:p>
          <w:p w:rsidR="00C74CAB" w:rsidRPr="00300AA7" w:rsidRDefault="00C74CAB" w:rsidP="00C74CA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AA7">
              <w:rPr>
                <w:rFonts w:ascii="Times New Roman" w:hAnsi="Times New Roman" w:cs="Times New Roman"/>
              </w:rPr>
              <w:tab/>
            </w:r>
            <w:r w:rsidRPr="00300AA7">
              <w:rPr>
                <w:rFonts w:ascii="Times New Roman" w:hAnsi="Times New Roman" w:cs="Times New Roman"/>
                <w:sz w:val="28"/>
                <w:szCs w:val="28"/>
              </w:rPr>
              <w:t>Нарешті, мрії зійшлися з реальністю, і з’явилася вакансія учителя фізичної культури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300AA7">
              <w:rPr>
                <w:rFonts w:ascii="Times New Roman" w:hAnsi="Times New Roman" w:cs="Times New Roman"/>
                <w:sz w:val="28"/>
                <w:szCs w:val="28"/>
              </w:rPr>
              <w:t xml:space="preserve"> її рідній школі. Безмежна радість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захопила серце Наталії</w:t>
            </w:r>
            <w:r w:rsidRPr="00300AA7">
              <w:rPr>
                <w:rFonts w:ascii="Times New Roman" w:hAnsi="Times New Roman" w:cs="Times New Roman"/>
                <w:sz w:val="28"/>
                <w:szCs w:val="28"/>
              </w:rPr>
              <w:t xml:space="preserve">, коли прийшла до своєї школи в ролі учителя фізичної культури. </w:t>
            </w:r>
          </w:p>
          <w:p w:rsidR="00C74CAB" w:rsidRPr="00300AA7" w:rsidRDefault="00C74CAB" w:rsidP="00C74CA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AA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Нині, молодий і перспективний учитель фізичної культури, віддаючи всю свою любов, знання та вміння, душевне тепло та життєву мудрість своїм учням, здобула авторитет серед дітей та підвищила рівень спортивних досягнень. </w:t>
            </w:r>
          </w:p>
          <w:p w:rsidR="00C74CAB" w:rsidRPr="00300AA7" w:rsidRDefault="00C74CAB" w:rsidP="00C74CA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AA7">
              <w:rPr>
                <w:rFonts w:ascii="Times New Roman" w:hAnsi="Times New Roman" w:cs="Times New Roman"/>
                <w:sz w:val="28"/>
                <w:szCs w:val="28"/>
              </w:rPr>
              <w:tab/>
              <w:t>Мрійте від душі! Найщиріші мрії здійснюються!</w:t>
            </w:r>
          </w:p>
          <w:p w:rsidR="005D4E19" w:rsidRPr="005D4E19" w:rsidRDefault="005D4E19" w:rsidP="005D4E19">
            <w:pPr>
              <w:spacing w:before="60" w:after="2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186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5D4E19" w:rsidRPr="0030545E" w:rsidTr="001A58BB">
        <w:trPr>
          <w:trHeight w:val="701"/>
        </w:trPr>
        <w:tc>
          <w:tcPr>
            <w:tcW w:w="4253" w:type="dxa"/>
            <w:gridSpan w:val="2"/>
            <w:vAlign w:val="center"/>
          </w:tcPr>
          <w:p w:rsidR="005D4E19" w:rsidRPr="0030545E" w:rsidRDefault="005D4E19" w:rsidP="001A5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4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Посилання на персональний Інтернет-ресурс (за наявності)</w:t>
            </w:r>
          </w:p>
        </w:tc>
        <w:tc>
          <w:tcPr>
            <w:tcW w:w="5670" w:type="dxa"/>
          </w:tcPr>
          <w:p w:rsidR="005D4E19" w:rsidRPr="0066206C" w:rsidRDefault="00C74CAB" w:rsidP="001A58B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E0A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bilopilskijzoch</w:t>
            </w:r>
            <w:proofErr w:type="spellEnd"/>
            <w:r w:rsidRPr="00BE0A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E0A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blogspot</w:t>
            </w:r>
            <w:proofErr w:type="spellEnd"/>
            <w:r w:rsidRPr="00BE0A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E0A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</w:p>
        </w:tc>
      </w:tr>
    </w:tbl>
    <w:p w:rsidR="00A07EE5" w:rsidRDefault="00A07EE5">
      <w:bookmarkStart w:id="0" w:name="_GoBack"/>
      <w:bookmarkEnd w:id="0"/>
    </w:p>
    <w:sectPr w:rsidR="00A07EE5" w:rsidSect="00A07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F7862"/>
    <w:multiLevelType w:val="hybridMultilevel"/>
    <w:tmpl w:val="1758FE78"/>
    <w:lvl w:ilvl="0" w:tplc="CAAE0A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D4E19"/>
    <w:rsid w:val="002B69FA"/>
    <w:rsid w:val="00384A15"/>
    <w:rsid w:val="005D4E19"/>
    <w:rsid w:val="0066206C"/>
    <w:rsid w:val="00A07EE5"/>
    <w:rsid w:val="00AE21E0"/>
    <w:rsid w:val="00C74CAB"/>
    <w:rsid w:val="00DE0B27"/>
    <w:rsid w:val="00E4083E"/>
    <w:rsid w:val="00FF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E19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rsid w:val="005D4E19"/>
    <w:rPr>
      <w:rFonts w:ascii="Times New Roman" w:hAnsi="Times New Roman" w:cs="Times New Roman"/>
      <w:spacing w:val="10"/>
      <w:sz w:val="24"/>
      <w:szCs w:val="24"/>
    </w:rPr>
  </w:style>
  <w:style w:type="character" w:styleId="a3">
    <w:name w:val="Hyperlink"/>
    <w:basedOn w:val="a0"/>
    <w:rsid w:val="005D4E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620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2414</Words>
  <Characters>1376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2017-12-13T13:03:00Z</dcterms:created>
  <dcterms:modified xsi:type="dcterms:W3CDTF">2017-12-14T15:48:00Z</dcterms:modified>
</cp:coreProperties>
</file>